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Сясьстройскому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5C72E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Антропов</w:t>
      </w:r>
      <w:r w:rsidR="00C10F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Александр</w:t>
      </w:r>
      <w:r w:rsidR="00C10F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Викторович</w:t>
      </w:r>
      <w:r w:rsidR="00C10F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5C72E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Антропова Александра Викторовича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Антроповым Александром Викторовичем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5C72E2">
        <w:rPr>
          <w:rFonts w:ascii="Times New Roman" w:hAnsi="Times New Roman"/>
          <w:sz w:val="26"/>
          <w:szCs w:val="26"/>
        </w:rPr>
        <w:t>5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о всех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 все рукописные записи в том числе «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дата внесения подписи» выполнена </w:t>
      </w:r>
      <w:r w:rsidR="005C72E2">
        <w:rPr>
          <w:rFonts w:ascii="Times New Roman" w:eastAsia="Calibri" w:hAnsi="Times New Roman" w:cs="Times New Roman"/>
          <w:sz w:val="26"/>
          <w:szCs w:val="26"/>
        </w:rPr>
        <w:t>Антроповым Александром Викторовичем</w:t>
      </w:r>
      <w:r w:rsidR="00EA6773">
        <w:rPr>
          <w:rFonts w:ascii="Times New Roman" w:eastAsia="Calibri" w:hAnsi="Times New Roman" w:cs="Times New Roman"/>
          <w:sz w:val="26"/>
          <w:szCs w:val="26"/>
        </w:rPr>
        <w:t>, осуществляющим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AA6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A6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Антропову Александру Викторовичу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Антропову Александру Викторовичу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D038F4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D038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bookmarkStart w:id="0" w:name="_GoBack"/>
      <w:bookmarkEnd w:id="0"/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A6B74"/>
    <w:rsid w:val="00AE0F85"/>
    <w:rsid w:val="00AE0F88"/>
    <w:rsid w:val="00B85A9F"/>
    <w:rsid w:val="00BB3730"/>
    <w:rsid w:val="00BE0E5E"/>
    <w:rsid w:val="00C00B7A"/>
    <w:rsid w:val="00C10FC8"/>
    <w:rsid w:val="00C80644"/>
    <w:rsid w:val="00CB5238"/>
    <w:rsid w:val="00CD0F5D"/>
    <w:rsid w:val="00CD3A70"/>
    <w:rsid w:val="00CE44D5"/>
    <w:rsid w:val="00D038F4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2019-08-01T16:32:00Z</cp:lastPrinted>
  <dcterms:created xsi:type="dcterms:W3CDTF">2019-08-01T03:50:00Z</dcterms:created>
  <dcterms:modified xsi:type="dcterms:W3CDTF">2019-08-01T16:32:00Z</dcterms:modified>
</cp:coreProperties>
</file>